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F45678" w:rsidRDefault="00F45678" w:rsidP="00F45678">
      <w:pPr>
        <w:pStyle w:val="a5"/>
        <w:ind w:left="0"/>
        <w:jc w:val="center"/>
        <w:rPr>
          <w:b/>
          <w:caps/>
          <w:sz w:val="28"/>
        </w:rPr>
      </w:pPr>
    </w:p>
    <w:p w:rsidR="00F45678" w:rsidRPr="00D14971" w:rsidRDefault="00F45678" w:rsidP="00F45678">
      <w:pPr>
        <w:pStyle w:val="a5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F45678" w:rsidRPr="00D14971" w:rsidRDefault="00F45678" w:rsidP="00F45678">
      <w:pPr>
        <w:pStyle w:val="a5"/>
        <w:ind w:left="0"/>
        <w:jc w:val="center"/>
        <w:rPr>
          <w:b/>
          <w:caps/>
          <w:sz w:val="28"/>
        </w:rPr>
      </w:pPr>
    </w:p>
    <w:p w:rsidR="00F45678" w:rsidRPr="00D14971" w:rsidRDefault="00F45678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7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06</w:t>
      </w:r>
      <w:r w:rsidRPr="00D14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4971">
        <w:rPr>
          <w:rFonts w:ascii="Times New Roman" w:hAnsi="Times New Roman" w:cs="Times New Roman"/>
          <w:sz w:val="28"/>
          <w:szCs w:val="28"/>
        </w:rPr>
        <w:t>.2019г</w:t>
      </w:r>
      <w:proofErr w:type="spellEnd"/>
      <w:r w:rsidRPr="00D14971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14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4971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45678" w:rsidRDefault="00F45678" w:rsidP="00F4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9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14971">
        <w:rPr>
          <w:rFonts w:ascii="Times New Roman" w:hAnsi="Times New Roman" w:cs="Times New Roman"/>
          <w:sz w:val="28"/>
          <w:szCs w:val="28"/>
        </w:rPr>
        <w:t xml:space="preserve"> Мундыбаш</w:t>
      </w:r>
    </w:p>
    <w:p w:rsid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24E3B" w:rsidRDefault="00724E3B" w:rsidP="009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Порядка формирования и ведения реестра источников доходов бюджета </w:t>
      </w:r>
      <w:r w:rsidR="00F45678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="009E23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32D0B" w:rsidRDefault="00332D0B" w:rsidP="005C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78" w:rsidRDefault="005610C3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347CA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347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r w:rsidR="000C64CE">
        <w:rPr>
          <w:rFonts w:ascii="Times New Roman" w:hAnsi="Times New Roman" w:cs="Times New Roman"/>
          <w:sz w:val="28"/>
          <w:szCs w:val="28"/>
        </w:rPr>
        <w:t xml:space="preserve"> Федерации от 31.08.2016 N 868 «</w:t>
      </w:r>
      <w:r w:rsidRPr="005610C3">
        <w:rPr>
          <w:rFonts w:ascii="Times New Roman" w:hAnsi="Times New Roman" w:cs="Times New Roman"/>
          <w:sz w:val="28"/>
          <w:szCs w:val="28"/>
        </w:rPr>
        <w:t>Опорядке формирования и ведения перечня источник</w:t>
      </w:r>
      <w:r w:rsidR="000C64CE">
        <w:rPr>
          <w:rFonts w:ascii="Times New Roman" w:hAnsi="Times New Roman" w:cs="Times New Roman"/>
          <w:sz w:val="28"/>
          <w:szCs w:val="28"/>
        </w:rPr>
        <w:t>ов доходов Российской Федерации»</w:t>
      </w:r>
      <w:r w:rsidR="00F45678">
        <w:rPr>
          <w:rFonts w:ascii="Times New Roman" w:hAnsi="Times New Roman" w:cs="Times New Roman"/>
          <w:sz w:val="28"/>
          <w:szCs w:val="28"/>
        </w:rPr>
        <w:t xml:space="preserve"> администрация Мундыбашского городского поселения</w:t>
      </w:r>
    </w:p>
    <w:p w:rsidR="00F45678" w:rsidRDefault="00F45678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7CA" w:rsidRPr="0013007D" w:rsidRDefault="00F45678" w:rsidP="00F45678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50FD3" w:rsidRDefault="00450FD3" w:rsidP="009E2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7CA" w:rsidRDefault="003347CA" w:rsidP="005A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347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7C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</w:t>
      </w:r>
      <w:r w:rsidR="005B009A">
        <w:rPr>
          <w:rFonts w:ascii="Times New Roman" w:hAnsi="Times New Roman" w:cs="Times New Roman"/>
          <w:sz w:val="28"/>
          <w:szCs w:val="28"/>
        </w:rPr>
        <w:t xml:space="preserve">а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9E235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B009A">
        <w:rPr>
          <w:rFonts w:ascii="Times New Roman" w:hAnsi="Times New Roman" w:cs="Times New Roman"/>
          <w:sz w:val="28"/>
          <w:szCs w:val="28"/>
        </w:rPr>
        <w:t>,</w:t>
      </w:r>
      <w:r w:rsidRPr="003347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B009A">
        <w:rPr>
          <w:rFonts w:ascii="Times New Roman" w:hAnsi="Times New Roman" w:cs="Times New Roman"/>
          <w:sz w:val="28"/>
          <w:szCs w:val="28"/>
        </w:rPr>
        <w:t xml:space="preserve"> № 1</w:t>
      </w:r>
      <w:r w:rsidRPr="003347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5678" w:rsidRPr="00BB36D9" w:rsidRDefault="00F45678" w:rsidP="00F45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D9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5A5708" w:rsidRPr="00DB4768" w:rsidRDefault="005B009A" w:rsidP="005B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456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29E0" w:rsidRPr="002029E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32D0B" w:rsidRDefault="005B009A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E3B" w:rsidRPr="00BD36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B50333">
        <w:rPr>
          <w:rFonts w:ascii="Times New Roman" w:hAnsi="Times New Roman" w:cs="Times New Roman"/>
          <w:sz w:val="28"/>
          <w:szCs w:val="28"/>
        </w:rPr>
        <w:t>подписания</w:t>
      </w:r>
      <w:r w:rsidR="00740C51">
        <w:rPr>
          <w:rFonts w:ascii="Times New Roman" w:hAnsi="Times New Roman" w:cs="Times New Roman"/>
          <w:sz w:val="28"/>
          <w:szCs w:val="28"/>
        </w:rPr>
        <w:t>.</w:t>
      </w: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Pr="00DD0DE9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678" w:rsidRPr="00BB36D9" w:rsidRDefault="00F45678" w:rsidP="00F45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D9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45678" w:rsidRPr="00BB36D9" w:rsidRDefault="00F45678" w:rsidP="00F45678">
      <w:pPr>
        <w:pStyle w:val="ConsPlusNormal"/>
        <w:ind w:firstLine="567"/>
        <w:outlineLvl w:val="0"/>
        <w:rPr>
          <w:rFonts w:ascii="Times New Roman" w:hAnsi="Times New Roman" w:cs="Times New Roman"/>
        </w:rPr>
      </w:pPr>
      <w:r w:rsidRPr="00BB36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  <w:t>В.В.Камольцев</w:t>
      </w:r>
    </w:p>
    <w:p w:rsidR="00F45678" w:rsidRDefault="00F4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678" w:rsidRPr="00505DAE" w:rsidRDefault="00F45678" w:rsidP="00F456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45678" w:rsidRPr="00505DAE" w:rsidRDefault="00F45678" w:rsidP="00F45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к постановлению</w:t>
      </w:r>
      <w:r w:rsidRPr="00BB3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5D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45678" w:rsidRDefault="00F45678" w:rsidP="00F45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BB3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45678" w:rsidRDefault="00F45678" w:rsidP="00F45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06.12.2019г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44 -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A0ACC" w:rsidRPr="005C2BEF" w:rsidRDefault="00FA0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96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5845">
        <w:rPr>
          <w:rFonts w:ascii="Times New Roman" w:hAnsi="Times New Roman" w:cs="Times New Roman"/>
          <w:sz w:val="28"/>
          <w:szCs w:val="28"/>
        </w:rPr>
        <w:t>Порядок</w:t>
      </w:r>
    </w:p>
    <w:p w:rsidR="00705845" w:rsidRPr="00705845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705845" w:rsidRPr="00705845" w:rsidRDefault="00F45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</w:t>
      </w:r>
      <w:r w:rsidR="00C2626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A0ACC" w:rsidRDefault="00FA0ACC" w:rsidP="00705845">
      <w:pPr>
        <w:pStyle w:val="ConsPlusNormal"/>
        <w:jc w:val="both"/>
      </w:pP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>1. Настоящий Порядок устанавливает состав информации, основные принципы и правила формирования и ведения реестра источни</w:t>
      </w:r>
      <w:r w:rsidR="00FB0196">
        <w:rPr>
          <w:rFonts w:ascii="Times New Roman" w:hAnsi="Times New Roman" w:cs="Times New Roman"/>
          <w:sz w:val="28"/>
          <w:szCs w:val="28"/>
        </w:rPr>
        <w:t xml:space="preserve">ков доходов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C2626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 xml:space="preserve"> (далее - источники доходов бюджета).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</w:t>
      </w:r>
      <w:r w:rsidR="00B671FE">
        <w:rPr>
          <w:rFonts w:ascii="Times New Roman" w:hAnsi="Times New Roman" w:cs="Times New Roman"/>
          <w:sz w:val="28"/>
          <w:szCs w:val="28"/>
        </w:rPr>
        <w:t>-</w:t>
      </w:r>
      <w:r w:rsidRPr="00FB0196">
        <w:rPr>
          <w:rFonts w:ascii="Times New Roman" w:hAnsi="Times New Roman" w:cs="Times New Roman"/>
          <w:sz w:val="28"/>
          <w:szCs w:val="28"/>
        </w:rPr>
        <w:t xml:space="preserve"> свод информации о доходах бюджета по источникам доходов</w:t>
      </w:r>
      <w:r w:rsidR="00B671F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B671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, формируемый в процессе составления, утверждения и исполнения бюджета.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3. </w:t>
      </w:r>
      <w:r w:rsidR="00B671F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осуществляется </w:t>
      </w:r>
      <w:r w:rsidR="00F45678">
        <w:rPr>
          <w:rFonts w:ascii="Times New Roman" w:hAnsi="Times New Roman" w:cs="Times New Roman"/>
          <w:sz w:val="28"/>
          <w:szCs w:val="28"/>
        </w:rPr>
        <w:t>главным</w:t>
      </w:r>
      <w:r w:rsidR="00B671FE">
        <w:rPr>
          <w:rFonts w:ascii="Times New Roman" w:hAnsi="Times New Roman" w:cs="Times New Roman"/>
          <w:sz w:val="28"/>
          <w:szCs w:val="28"/>
        </w:rPr>
        <w:t xml:space="preserve"> специалистом по экономическим вопросам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B671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4.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24167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5.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24167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бумажном и электронном форматах.</w:t>
      </w:r>
    </w:p>
    <w:p w:rsidR="0013007D" w:rsidRDefault="00A3093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ACC" w:rsidRPr="00DB5811">
        <w:rPr>
          <w:rFonts w:ascii="Times New Roman" w:hAnsi="Times New Roman" w:cs="Times New Roman"/>
          <w:sz w:val="28"/>
          <w:szCs w:val="28"/>
        </w:rPr>
        <w:t xml:space="preserve">. </w:t>
      </w:r>
      <w:r w:rsidR="00534E0C">
        <w:rPr>
          <w:rFonts w:ascii="Times New Roman" w:hAnsi="Times New Roman" w:cs="Times New Roman"/>
          <w:sz w:val="28"/>
          <w:szCs w:val="28"/>
        </w:rPr>
        <w:t xml:space="preserve">Сведения, необходимые для формирования реестра источников дохода бюджета, предоставляются </w:t>
      </w:r>
      <w:r w:rsidR="00F45678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50FD3" w:rsidRPr="00450FD3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450FD3" w:rsidRPr="00450F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34E0C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="00FA0ACC" w:rsidRPr="00DB5811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13007D" w:rsidRDefault="00740C51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ACC" w:rsidRPr="00FB46B8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</w:t>
      </w:r>
      <w:r w:rsidR="000941B0">
        <w:rPr>
          <w:rFonts w:ascii="Times New Roman" w:hAnsi="Times New Roman" w:cs="Times New Roman"/>
          <w:sz w:val="28"/>
          <w:szCs w:val="28"/>
        </w:rPr>
        <w:t>доходов бюджета, в которую входит источник дохода бюджета, и его</w:t>
      </w:r>
      <w:r w:rsidRPr="00FB46B8">
        <w:rPr>
          <w:rFonts w:ascii="Times New Roman" w:hAnsi="Times New Roman" w:cs="Times New Roman"/>
          <w:sz w:val="28"/>
          <w:szCs w:val="28"/>
        </w:rPr>
        <w:t xml:space="preserve"> идентификационный код по перечню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</w:t>
      </w:r>
      <w:r w:rsidR="00620187" w:rsidRPr="00FB46B8">
        <w:rPr>
          <w:rFonts w:ascii="Times New Roman" w:hAnsi="Times New Roman" w:cs="Times New Roman"/>
          <w:sz w:val="28"/>
          <w:szCs w:val="28"/>
        </w:rPr>
        <w:t xml:space="preserve">я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C8092F" w:rsidRPr="00CA3045">
        <w:rPr>
          <w:rFonts w:ascii="Times New Roman" w:hAnsi="Times New Roman" w:cs="Times New Roman"/>
          <w:sz w:val="28"/>
          <w:szCs w:val="28"/>
        </w:rPr>
        <w:t xml:space="preserve"> </w:t>
      </w:r>
      <w:r w:rsidR="00C8092F" w:rsidRPr="00CA304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13007D">
        <w:rPr>
          <w:rFonts w:ascii="Times New Roman" w:hAnsi="Times New Roman" w:cs="Times New Roman"/>
          <w:sz w:val="28"/>
          <w:szCs w:val="28"/>
        </w:rPr>
        <w:t>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</w:t>
      </w:r>
      <w:r w:rsidR="00FB46B8" w:rsidRPr="00FB46B8">
        <w:rPr>
          <w:rFonts w:ascii="Times New Roman" w:hAnsi="Times New Roman" w:cs="Times New Roman"/>
          <w:sz w:val="28"/>
          <w:szCs w:val="28"/>
        </w:rPr>
        <w:t xml:space="preserve">е </w:t>
      </w:r>
      <w:r w:rsidR="00F45678">
        <w:rPr>
          <w:rFonts w:ascii="Times New Roman" w:hAnsi="Times New Roman" w:cs="Times New Roman"/>
          <w:sz w:val="28"/>
          <w:szCs w:val="28"/>
        </w:rPr>
        <w:t>Мундыбашского</w:t>
      </w:r>
      <w:r w:rsidR="00C809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46B8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E86EAA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B46B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3" w:name="P57"/>
      <w:bookmarkEnd w:id="3"/>
    </w:p>
    <w:sectPr w:rsidR="00E86EAA" w:rsidSect="00F45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ACC"/>
    <w:rsid w:val="00066FD6"/>
    <w:rsid w:val="000941B0"/>
    <w:rsid w:val="000A6E05"/>
    <w:rsid w:val="000C64CE"/>
    <w:rsid w:val="000C7B2E"/>
    <w:rsid w:val="000F3654"/>
    <w:rsid w:val="001014B3"/>
    <w:rsid w:val="0013007D"/>
    <w:rsid w:val="00130DB8"/>
    <w:rsid w:val="001831A0"/>
    <w:rsid w:val="001D0C7E"/>
    <w:rsid w:val="002024BD"/>
    <w:rsid w:val="002029E0"/>
    <w:rsid w:val="0024167C"/>
    <w:rsid w:val="00332D0B"/>
    <w:rsid w:val="003347CA"/>
    <w:rsid w:val="003429F2"/>
    <w:rsid w:val="003476E7"/>
    <w:rsid w:val="004154A8"/>
    <w:rsid w:val="00450FD3"/>
    <w:rsid w:val="00454777"/>
    <w:rsid w:val="00460016"/>
    <w:rsid w:val="00534E0C"/>
    <w:rsid w:val="005610C3"/>
    <w:rsid w:val="005A5708"/>
    <w:rsid w:val="005B009A"/>
    <w:rsid w:val="005B5D90"/>
    <w:rsid w:val="005C2BEF"/>
    <w:rsid w:val="0060164B"/>
    <w:rsid w:val="00620187"/>
    <w:rsid w:val="00620960"/>
    <w:rsid w:val="006B55BF"/>
    <w:rsid w:val="00705326"/>
    <w:rsid w:val="00705845"/>
    <w:rsid w:val="00724E3B"/>
    <w:rsid w:val="00740C51"/>
    <w:rsid w:val="00766B50"/>
    <w:rsid w:val="007D6A8D"/>
    <w:rsid w:val="008D139D"/>
    <w:rsid w:val="00903D5F"/>
    <w:rsid w:val="0092374A"/>
    <w:rsid w:val="0093284B"/>
    <w:rsid w:val="0094702F"/>
    <w:rsid w:val="00996678"/>
    <w:rsid w:val="009C7608"/>
    <w:rsid w:val="009E2354"/>
    <w:rsid w:val="00A3093C"/>
    <w:rsid w:val="00A6272A"/>
    <w:rsid w:val="00B368F0"/>
    <w:rsid w:val="00B50333"/>
    <w:rsid w:val="00B671FE"/>
    <w:rsid w:val="00C26263"/>
    <w:rsid w:val="00C8092F"/>
    <w:rsid w:val="00C86059"/>
    <w:rsid w:val="00CA3045"/>
    <w:rsid w:val="00D32F4B"/>
    <w:rsid w:val="00D954CB"/>
    <w:rsid w:val="00D95E62"/>
    <w:rsid w:val="00D968E3"/>
    <w:rsid w:val="00D97DAC"/>
    <w:rsid w:val="00DB19E2"/>
    <w:rsid w:val="00DB4768"/>
    <w:rsid w:val="00DB5811"/>
    <w:rsid w:val="00DD0DE9"/>
    <w:rsid w:val="00E24E3E"/>
    <w:rsid w:val="00E56DDC"/>
    <w:rsid w:val="00E752E1"/>
    <w:rsid w:val="00E86EAA"/>
    <w:rsid w:val="00E96C67"/>
    <w:rsid w:val="00EC2A5B"/>
    <w:rsid w:val="00F13F81"/>
    <w:rsid w:val="00F45678"/>
    <w:rsid w:val="00F96496"/>
    <w:rsid w:val="00FA0ACC"/>
    <w:rsid w:val="00FB0196"/>
    <w:rsid w:val="00FB46B8"/>
    <w:rsid w:val="00FE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F456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3F3D90D1D557915D7E5137919F288069358567C711965m21EH" TargetMode="External"/><Relationship Id="rId4" Type="http://schemas.openxmlformats.org/officeDocument/2006/relationships/hyperlink" Target="consultantplus://offline/ref=7486D44810362E84018A1B57753860806FEAF7D30017557915D7E5137919F288069358537E79m1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Admin</cp:lastModifiedBy>
  <cp:revision>35</cp:revision>
  <cp:lastPrinted>2019-12-11T09:08:00Z</cp:lastPrinted>
  <dcterms:created xsi:type="dcterms:W3CDTF">2019-11-29T06:41:00Z</dcterms:created>
  <dcterms:modified xsi:type="dcterms:W3CDTF">2019-12-11T09:08:00Z</dcterms:modified>
</cp:coreProperties>
</file>