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69C1" w14:textId="77777777" w:rsidR="00141E0B" w:rsidRDefault="00141E0B" w:rsidP="00141E0B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6D5E5DC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76DFED1B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079809E4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EC024A6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5C4AF6AE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42E64D26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182A7FC7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174A805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635EA088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40415DA5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«01» июня 2023 года № 42/2</w:t>
      </w:r>
    </w:p>
    <w:p w14:paraId="26B24D6C" w14:textId="77777777" w:rsidR="00141E0B" w:rsidRDefault="00141E0B" w:rsidP="00141E0B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2150F0D8" w14:textId="77777777" w:rsidR="00141E0B" w:rsidRDefault="00141E0B" w:rsidP="00141E0B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39344252" w14:textId="77777777" w:rsidR="00141E0B" w:rsidRDefault="00141E0B" w:rsidP="00141E0B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24E111F1" w14:textId="77777777" w:rsidR="00141E0B" w:rsidRDefault="00141E0B" w:rsidP="00141E0B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697A0F55" w14:textId="77777777" w:rsidR="00141E0B" w:rsidRPr="0042678C" w:rsidRDefault="00141E0B" w:rsidP="00141E0B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назначении председателя Совета народных депутатов Мундыбашского городского поселения</w:t>
      </w:r>
    </w:p>
    <w:p w14:paraId="0AAB2658" w14:textId="77777777" w:rsidR="00141E0B" w:rsidRPr="0042678C" w:rsidRDefault="00141E0B" w:rsidP="00141E0B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2EAB81C" w14:textId="77777777" w:rsidR="00141E0B" w:rsidRDefault="00141E0B" w:rsidP="00141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40F">
        <w:rPr>
          <w:rFonts w:ascii="Times New Roman" w:hAnsi="Times New Roman"/>
          <w:sz w:val="28"/>
          <w:szCs w:val="28"/>
        </w:rPr>
        <w:t xml:space="preserve">На основании статьи </w:t>
      </w:r>
      <w:r>
        <w:rPr>
          <w:rFonts w:ascii="Times New Roman" w:hAnsi="Times New Roman"/>
          <w:sz w:val="28"/>
          <w:szCs w:val="28"/>
        </w:rPr>
        <w:t>19</w:t>
      </w:r>
      <w:r w:rsidRPr="00F4640F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Мундыбашское городское поселение</w:t>
      </w:r>
      <w:r w:rsidRPr="00F4640F">
        <w:rPr>
          <w:rFonts w:ascii="Times New Roman" w:hAnsi="Times New Roman"/>
          <w:sz w:val="28"/>
          <w:szCs w:val="28"/>
        </w:rPr>
        <w:t>»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Кемеровской области-Кузбасса</w:t>
      </w:r>
      <w:r w:rsidRPr="00F464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народных депутатов Мундыбашского городского поселения</w:t>
      </w:r>
    </w:p>
    <w:p w14:paraId="61A60893" w14:textId="77777777" w:rsidR="00141E0B" w:rsidRPr="00F4640F" w:rsidRDefault="00141E0B" w:rsidP="00141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A3D9A7" w14:textId="77777777" w:rsidR="00141E0B" w:rsidRPr="00832917" w:rsidRDefault="00141E0B" w:rsidP="0014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>РЕШИЛ:</w:t>
      </w:r>
    </w:p>
    <w:p w14:paraId="5DE1A4DF" w14:textId="77777777" w:rsidR="00141E0B" w:rsidRPr="00832917" w:rsidRDefault="00141E0B" w:rsidP="00141E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председателем Совета народных депутатов Мундыбашского городского поселения Ваулина Алексея Николаевича</w:t>
      </w:r>
      <w:r w:rsidRPr="00832917">
        <w:rPr>
          <w:rFonts w:ascii="Times New Roman" w:hAnsi="Times New Roman"/>
          <w:sz w:val="28"/>
          <w:szCs w:val="28"/>
        </w:rPr>
        <w:t>.</w:t>
      </w:r>
    </w:p>
    <w:p w14:paraId="347EEA9C" w14:textId="77777777" w:rsidR="00141E0B" w:rsidRPr="00A20F07" w:rsidRDefault="00141E0B" w:rsidP="0014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0F07">
        <w:rPr>
          <w:rFonts w:ascii="Times New Roman" w:hAnsi="Times New Roman"/>
          <w:sz w:val="28"/>
          <w:szCs w:val="28"/>
        </w:rPr>
        <w:t>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"Интернет" на официальном сайте администрации Мундыбашского городского поселения https://mundybash.ru.</w:t>
      </w:r>
    </w:p>
    <w:p w14:paraId="03FB3639" w14:textId="77777777" w:rsidR="00141E0B" w:rsidRPr="00A20F07" w:rsidRDefault="00141E0B" w:rsidP="0014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0F07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14:paraId="575BCA20" w14:textId="77777777" w:rsidR="00141E0B" w:rsidRDefault="00141E0B" w:rsidP="0014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0F07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Мундыбашского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Н.Е</w:t>
      </w:r>
      <w:proofErr w:type="spellEnd"/>
      <w:r>
        <w:rPr>
          <w:rFonts w:ascii="Times New Roman" w:hAnsi="Times New Roman"/>
          <w:sz w:val="28"/>
          <w:szCs w:val="28"/>
        </w:rPr>
        <w:t>. Покатилову</w:t>
      </w:r>
      <w:r w:rsidRPr="00A20F07">
        <w:rPr>
          <w:rFonts w:ascii="Times New Roman" w:hAnsi="Times New Roman"/>
          <w:sz w:val="28"/>
          <w:szCs w:val="28"/>
        </w:rPr>
        <w:t>.</w:t>
      </w:r>
    </w:p>
    <w:p w14:paraId="776607E9" w14:textId="77777777" w:rsidR="00141E0B" w:rsidRPr="00A20F07" w:rsidRDefault="00141E0B" w:rsidP="00141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A7121" w14:textId="77777777" w:rsidR="00141E0B" w:rsidRPr="00A20F07" w:rsidRDefault="00141E0B" w:rsidP="00141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14:paraId="62E2BFA6" w14:textId="77777777" w:rsidR="00141E0B" w:rsidRPr="00A20F07" w:rsidRDefault="00141E0B" w:rsidP="0014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A20F07">
        <w:rPr>
          <w:rFonts w:ascii="Times New Roman" w:hAnsi="Times New Roman"/>
          <w:sz w:val="28"/>
          <w:szCs w:val="28"/>
        </w:rPr>
        <w:tab/>
        <w:t xml:space="preserve">       </w:t>
      </w:r>
      <w:r w:rsidRPr="00A20F0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Н.А</w:t>
      </w:r>
      <w:proofErr w:type="spellEnd"/>
      <w:r>
        <w:rPr>
          <w:rFonts w:ascii="Times New Roman" w:hAnsi="Times New Roman"/>
          <w:sz w:val="28"/>
          <w:szCs w:val="28"/>
        </w:rPr>
        <w:t>. Уварова</w:t>
      </w:r>
    </w:p>
    <w:p w14:paraId="2FDF3A24" w14:textId="77777777" w:rsidR="00141E0B" w:rsidRPr="00A20F07" w:rsidRDefault="00141E0B" w:rsidP="00141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C65411" w14:textId="77777777" w:rsidR="00141E0B" w:rsidRPr="00A20F07" w:rsidRDefault="00141E0B" w:rsidP="00141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F07">
        <w:rPr>
          <w:rFonts w:ascii="Times New Roman" w:hAnsi="Times New Roman"/>
          <w:sz w:val="28"/>
          <w:szCs w:val="28"/>
        </w:rPr>
        <w:t>Глава  Мундыбашского</w:t>
      </w:r>
      <w:proofErr w:type="gramEnd"/>
    </w:p>
    <w:p w14:paraId="5093D39C" w14:textId="77777777" w:rsidR="00141E0B" w:rsidRPr="00A20F07" w:rsidRDefault="00141E0B" w:rsidP="0014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proofErr w:type="spellStart"/>
      <w:r w:rsidRPr="00A20F07">
        <w:rPr>
          <w:rFonts w:ascii="Times New Roman" w:hAnsi="Times New Roman"/>
          <w:sz w:val="28"/>
          <w:szCs w:val="28"/>
        </w:rPr>
        <w:t>Н.Е</w:t>
      </w:r>
      <w:proofErr w:type="spellEnd"/>
      <w:r w:rsidRPr="00A20F07">
        <w:rPr>
          <w:rFonts w:ascii="Times New Roman" w:hAnsi="Times New Roman"/>
          <w:sz w:val="28"/>
          <w:szCs w:val="28"/>
        </w:rPr>
        <w:t>. Покатилова</w:t>
      </w:r>
    </w:p>
    <w:p w14:paraId="305AB699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9E"/>
    <w:rsid w:val="00141E0B"/>
    <w:rsid w:val="001B7E9E"/>
    <w:rsid w:val="005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469F-48E9-448F-89C1-4D57A7A4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2023-07-04T12:57:00Z</dcterms:created>
  <dcterms:modified xsi:type="dcterms:W3CDTF">2023-07-04T12:57:00Z</dcterms:modified>
</cp:coreProperties>
</file>